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A4533" w:rsidRDefault="004515F2" w:rsidP="004A4533">
      <w:pPr>
        <w:spacing w:after="0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4515F2">
        <w:rPr>
          <w:rFonts w:ascii="Times New Roman" w:hAnsi="Times New Roman" w:cs="Times New Roman"/>
          <w:sz w:val="28"/>
          <w:szCs w:val="28"/>
        </w:rPr>
        <w:t>Муниципальное бюджетное общеобразовательное учреждение</w:t>
      </w:r>
    </w:p>
    <w:p w:rsidR="004A4533" w:rsidRDefault="004515F2" w:rsidP="004A4533">
      <w:pPr>
        <w:spacing w:after="0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4515F2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4515F2">
        <w:rPr>
          <w:rFonts w:ascii="Times New Roman" w:hAnsi="Times New Roman" w:cs="Times New Roman"/>
          <w:sz w:val="28"/>
          <w:szCs w:val="28"/>
        </w:rPr>
        <w:t>Айдарская</w:t>
      </w:r>
      <w:proofErr w:type="spellEnd"/>
      <w:r w:rsidRPr="004515F2"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 имени</w:t>
      </w:r>
    </w:p>
    <w:p w:rsidR="004A4533" w:rsidRDefault="004515F2" w:rsidP="004A4533">
      <w:pPr>
        <w:spacing w:after="0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4515F2">
        <w:rPr>
          <w:rFonts w:ascii="Times New Roman" w:hAnsi="Times New Roman" w:cs="Times New Roman"/>
          <w:sz w:val="28"/>
          <w:szCs w:val="28"/>
        </w:rPr>
        <w:t xml:space="preserve">Героя Советского Союза Бориса </w:t>
      </w:r>
      <w:proofErr w:type="spellStart"/>
      <w:r w:rsidRPr="004515F2">
        <w:rPr>
          <w:rFonts w:ascii="Times New Roman" w:hAnsi="Times New Roman" w:cs="Times New Roman"/>
          <w:sz w:val="28"/>
          <w:szCs w:val="28"/>
        </w:rPr>
        <w:t>ГригорьевичаКандыбина</w:t>
      </w:r>
      <w:proofErr w:type="spellEnd"/>
    </w:p>
    <w:p w:rsidR="004515F2" w:rsidRPr="004A4533" w:rsidRDefault="004515F2" w:rsidP="004A4533">
      <w:pPr>
        <w:spacing w:after="0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4515F2">
        <w:rPr>
          <w:rFonts w:ascii="Times New Roman" w:hAnsi="Times New Roman" w:cs="Times New Roman"/>
          <w:sz w:val="28"/>
          <w:szCs w:val="28"/>
        </w:rPr>
        <w:t>Ровеньского</w:t>
      </w:r>
      <w:proofErr w:type="spellEnd"/>
      <w:r w:rsidRPr="004515F2">
        <w:rPr>
          <w:rFonts w:ascii="Times New Roman" w:hAnsi="Times New Roman" w:cs="Times New Roman"/>
          <w:sz w:val="28"/>
          <w:szCs w:val="28"/>
        </w:rPr>
        <w:t xml:space="preserve"> района Белгородской области»</w:t>
      </w:r>
    </w:p>
    <w:p w:rsidR="00BF2418" w:rsidRPr="004A4533" w:rsidRDefault="00BF2418" w:rsidP="004A453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F2418" w:rsidRDefault="00BF2418" w:rsidP="004A453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2418">
        <w:rPr>
          <w:rFonts w:ascii="Times New Roman" w:hAnsi="Times New Roman" w:cs="Times New Roman"/>
          <w:sz w:val="28"/>
          <w:szCs w:val="28"/>
        </w:rPr>
        <w:t>Описание-реклама УМК «Английский язык для 7 класса» Авторы</w:t>
      </w:r>
      <w:r w:rsidR="004A4533">
        <w:rPr>
          <w:rFonts w:ascii="Times New Roman" w:hAnsi="Times New Roman" w:cs="Times New Roman"/>
          <w:sz w:val="28"/>
          <w:szCs w:val="28"/>
        </w:rPr>
        <w:t>:</w:t>
      </w:r>
      <w:r w:rsidRPr="00BF2418">
        <w:rPr>
          <w:rFonts w:ascii="Times New Roman" w:hAnsi="Times New Roman" w:cs="Times New Roman"/>
          <w:sz w:val="28"/>
          <w:szCs w:val="28"/>
        </w:rPr>
        <w:t xml:space="preserve"> В.П. </w:t>
      </w:r>
      <w:proofErr w:type="spellStart"/>
      <w:r w:rsidRPr="00BF2418">
        <w:rPr>
          <w:rFonts w:ascii="Times New Roman" w:hAnsi="Times New Roman" w:cs="Times New Roman"/>
          <w:sz w:val="28"/>
          <w:szCs w:val="28"/>
        </w:rPr>
        <w:t>Кузовлев</w:t>
      </w:r>
      <w:proofErr w:type="spellEnd"/>
      <w:r w:rsidRPr="00BF2418">
        <w:rPr>
          <w:rFonts w:ascii="Times New Roman" w:hAnsi="Times New Roman" w:cs="Times New Roman"/>
          <w:sz w:val="28"/>
          <w:szCs w:val="28"/>
        </w:rPr>
        <w:t xml:space="preserve">, Н.М.Лапа, Э.Ш. </w:t>
      </w:r>
      <w:proofErr w:type="spellStart"/>
      <w:r w:rsidRPr="00BF2418">
        <w:rPr>
          <w:rFonts w:ascii="Times New Roman" w:hAnsi="Times New Roman" w:cs="Times New Roman"/>
          <w:sz w:val="28"/>
          <w:szCs w:val="28"/>
        </w:rPr>
        <w:t>Перегудова</w:t>
      </w:r>
      <w:proofErr w:type="spellEnd"/>
    </w:p>
    <w:p w:rsidR="004A4533" w:rsidRPr="00BF2418" w:rsidRDefault="004A4533" w:rsidP="004A453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515F2" w:rsidRDefault="00BF2418" w:rsidP="004A4533">
      <w:pPr>
        <w:spacing w:after="0"/>
        <w:ind w:left="340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Подготовила</w:t>
      </w:r>
      <w:r w:rsidR="004A4533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Литовченко Светлана  Петровна</w:t>
      </w:r>
      <w:r w:rsidR="004A4533">
        <w:rPr>
          <w:rFonts w:ascii="Times New Roman" w:hAnsi="Times New Roman" w:cs="Times New Roman"/>
          <w:sz w:val="28"/>
          <w:szCs w:val="28"/>
        </w:rPr>
        <w:t>,</w:t>
      </w:r>
      <w:r w:rsidR="004A4533" w:rsidRPr="004A4533">
        <w:rPr>
          <w:rFonts w:ascii="Times New Roman" w:hAnsi="Times New Roman" w:cs="Times New Roman"/>
          <w:sz w:val="28"/>
          <w:szCs w:val="28"/>
        </w:rPr>
        <w:t xml:space="preserve"> </w:t>
      </w:r>
      <w:r w:rsidR="004A4533">
        <w:rPr>
          <w:rFonts w:ascii="Times New Roman" w:hAnsi="Times New Roman" w:cs="Times New Roman"/>
          <w:sz w:val="28"/>
          <w:szCs w:val="28"/>
        </w:rPr>
        <w:t>учитель английского языка</w:t>
      </w:r>
    </w:p>
    <w:p w:rsidR="004A4533" w:rsidRPr="004515F2" w:rsidRDefault="004A4533" w:rsidP="004A453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B40E8" w:rsidRDefault="00892730" w:rsidP="004A453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54128">
        <w:rPr>
          <w:rFonts w:ascii="Times New Roman" w:hAnsi="Times New Roman" w:cs="Times New Roman"/>
          <w:sz w:val="28"/>
          <w:szCs w:val="28"/>
        </w:rPr>
        <w:t>УМК для 7класса</w:t>
      </w:r>
      <w:r w:rsidR="00BF6BCF" w:rsidRPr="00D54128">
        <w:rPr>
          <w:rFonts w:ascii="Times New Roman" w:hAnsi="Times New Roman" w:cs="Times New Roman"/>
          <w:sz w:val="28"/>
          <w:szCs w:val="28"/>
        </w:rPr>
        <w:t xml:space="preserve"> общеобразовательных учреждений</w:t>
      </w:r>
      <w:r w:rsidRPr="00D54128">
        <w:rPr>
          <w:rFonts w:ascii="Times New Roman" w:hAnsi="Times New Roman" w:cs="Times New Roman"/>
          <w:sz w:val="28"/>
          <w:szCs w:val="28"/>
        </w:rPr>
        <w:t xml:space="preserve">  под редакцией В. П. </w:t>
      </w:r>
      <w:proofErr w:type="spellStart"/>
      <w:r w:rsidRPr="00D54128">
        <w:rPr>
          <w:rFonts w:ascii="Times New Roman" w:hAnsi="Times New Roman" w:cs="Times New Roman"/>
          <w:sz w:val="28"/>
          <w:szCs w:val="28"/>
        </w:rPr>
        <w:t>Кузовлева</w:t>
      </w:r>
      <w:proofErr w:type="spellEnd"/>
      <w:r w:rsidRPr="00D54128">
        <w:rPr>
          <w:rFonts w:ascii="Times New Roman" w:hAnsi="Times New Roman" w:cs="Times New Roman"/>
          <w:sz w:val="28"/>
          <w:szCs w:val="28"/>
        </w:rPr>
        <w:t>, Н.М.</w:t>
      </w:r>
      <w:r w:rsidR="00BF6BCF" w:rsidRPr="00D54128">
        <w:rPr>
          <w:rFonts w:ascii="Times New Roman" w:hAnsi="Times New Roman" w:cs="Times New Roman"/>
          <w:sz w:val="28"/>
          <w:szCs w:val="28"/>
        </w:rPr>
        <w:t>лапа, Э.</w:t>
      </w:r>
      <w:proofErr w:type="gramStart"/>
      <w:r w:rsidR="00BF6BCF" w:rsidRPr="00D54128">
        <w:rPr>
          <w:rFonts w:ascii="Times New Roman" w:hAnsi="Times New Roman" w:cs="Times New Roman"/>
          <w:sz w:val="28"/>
          <w:szCs w:val="28"/>
        </w:rPr>
        <w:t>Ш</w:t>
      </w:r>
      <w:proofErr w:type="gramEnd"/>
      <w:r w:rsidR="00BF6BCF" w:rsidRPr="00D54128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BF6BCF" w:rsidRPr="00D54128">
        <w:rPr>
          <w:rFonts w:ascii="Times New Roman" w:hAnsi="Times New Roman" w:cs="Times New Roman"/>
          <w:sz w:val="28"/>
          <w:szCs w:val="28"/>
        </w:rPr>
        <w:t>Перегудовой</w:t>
      </w:r>
      <w:proofErr w:type="spellEnd"/>
      <w:r w:rsidR="00BF6BCF" w:rsidRPr="00D54128">
        <w:rPr>
          <w:rFonts w:ascii="Times New Roman" w:hAnsi="Times New Roman" w:cs="Times New Roman"/>
          <w:sz w:val="28"/>
          <w:szCs w:val="28"/>
        </w:rPr>
        <w:t xml:space="preserve">  продолжает серию</w:t>
      </w:r>
      <w:r w:rsidR="001F217E" w:rsidRPr="00D54128">
        <w:rPr>
          <w:rFonts w:ascii="Times New Roman" w:hAnsi="Times New Roman" w:cs="Times New Roman"/>
          <w:sz w:val="28"/>
          <w:szCs w:val="28"/>
        </w:rPr>
        <w:t xml:space="preserve"> учебно-методических комплектов по анг</w:t>
      </w:r>
      <w:r w:rsidR="003414D5">
        <w:rPr>
          <w:rFonts w:ascii="Times New Roman" w:hAnsi="Times New Roman" w:cs="Times New Roman"/>
          <w:sz w:val="28"/>
          <w:szCs w:val="28"/>
        </w:rPr>
        <w:t>л</w:t>
      </w:r>
      <w:r w:rsidR="001F217E" w:rsidRPr="00D54128">
        <w:rPr>
          <w:rFonts w:ascii="Times New Roman" w:hAnsi="Times New Roman" w:cs="Times New Roman"/>
          <w:sz w:val="28"/>
          <w:szCs w:val="28"/>
        </w:rPr>
        <w:t xml:space="preserve">ийскому языку для базового курса под общим названием </w:t>
      </w:r>
      <w:r w:rsidR="00BF6BCF" w:rsidRPr="00D54128">
        <w:rPr>
          <w:rFonts w:ascii="Times New Roman" w:hAnsi="Times New Roman" w:cs="Times New Roman"/>
          <w:sz w:val="28"/>
          <w:szCs w:val="28"/>
        </w:rPr>
        <w:t xml:space="preserve"> «Академический школьный учебник», основанную в 2005 году</w:t>
      </w:r>
      <w:r w:rsidR="001F217E" w:rsidRPr="00D54128">
        <w:rPr>
          <w:rFonts w:ascii="Times New Roman" w:hAnsi="Times New Roman" w:cs="Times New Roman"/>
          <w:sz w:val="28"/>
          <w:szCs w:val="28"/>
        </w:rPr>
        <w:t xml:space="preserve"> по проекту Российской академии наук. Данный УМК является п</w:t>
      </w:r>
      <w:r w:rsidR="003414D5">
        <w:rPr>
          <w:rFonts w:ascii="Times New Roman" w:hAnsi="Times New Roman" w:cs="Times New Roman"/>
          <w:sz w:val="28"/>
          <w:szCs w:val="28"/>
        </w:rPr>
        <w:t xml:space="preserve">ереработанным вариантом УМК </w:t>
      </w:r>
      <w:r w:rsidR="001F217E" w:rsidRPr="00D54128">
        <w:rPr>
          <w:rFonts w:ascii="Times New Roman" w:hAnsi="Times New Roman" w:cs="Times New Roman"/>
          <w:sz w:val="28"/>
          <w:szCs w:val="28"/>
        </w:rPr>
        <w:t xml:space="preserve"> для 7 класса</w:t>
      </w:r>
      <w:r w:rsidR="003414D5">
        <w:rPr>
          <w:rFonts w:ascii="Times New Roman" w:hAnsi="Times New Roman" w:cs="Times New Roman"/>
          <w:sz w:val="28"/>
          <w:szCs w:val="28"/>
        </w:rPr>
        <w:t xml:space="preserve"> и</w:t>
      </w:r>
      <w:r w:rsidR="001F217E" w:rsidRPr="00D54128">
        <w:rPr>
          <w:rFonts w:ascii="Times New Roman" w:hAnsi="Times New Roman" w:cs="Times New Roman"/>
          <w:sz w:val="28"/>
          <w:szCs w:val="28"/>
        </w:rPr>
        <w:t xml:space="preserve"> преследует цель закрепить, обобщить и систематизировать приобретенные ранее учащимися знания,навыки и умения,сформировать новые и </w:t>
      </w:r>
      <w:r w:rsidR="00C0207D" w:rsidRPr="00D54128">
        <w:rPr>
          <w:rFonts w:ascii="Times New Roman" w:hAnsi="Times New Roman" w:cs="Times New Roman"/>
          <w:sz w:val="28"/>
          <w:szCs w:val="28"/>
        </w:rPr>
        <w:t xml:space="preserve">обеспечить гармоничный переход к старшему этапу обучения с учетом  требований государственного стандарта к базовому уровню владения иностранным языком. УМК для 7 класса </w:t>
      </w:r>
      <w:proofErr w:type="gramStart"/>
      <w:r w:rsidR="00C0207D" w:rsidRPr="00D54128">
        <w:rPr>
          <w:rFonts w:ascii="Times New Roman" w:hAnsi="Times New Roman" w:cs="Times New Roman"/>
          <w:sz w:val="28"/>
          <w:szCs w:val="28"/>
        </w:rPr>
        <w:t>создан</w:t>
      </w:r>
      <w:proofErr w:type="gramEnd"/>
      <w:r w:rsidR="00C0207D" w:rsidRPr="00D54128">
        <w:rPr>
          <w:rFonts w:ascii="Times New Roman" w:hAnsi="Times New Roman" w:cs="Times New Roman"/>
          <w:sz w:val="28"/>
          <w:szCs w:val="28"/>
        </w:rPr>
        <w:t xml:space="preserve"> на основе «Программы-концепции коммуникативного иноязычного образования: Концепция развития индивидуальности в диалоге культур», разработанной профессором Е.И. </w:t>
      </w:r>
      <w:proofErr w:type="spellStart"/>
      <w:r w:rsidR="00C0207D" w:rsidRPr="00D54128">
        <w:rPr>
          <w:rFonts w:ascii="Times New Roman" w:hAnsi="Times New Roman" w:cs="Times New Roman"/>
          <w:sz w:val="28"/>
          <w:szCs w:val="28"/>
        </w:rPr>
        <w:t>Пассовым</w:t>
      </w:r>
      <w:proofErr w:type="spellEnd"/>
      <w:r w:rsidR="00C0207D" w:rsidRPr="00D54128">
        <w:rPr>
          <w:rFonts w:ascii="Times New Roman" w:hAnsi="Times New Roman" w:cs="Times New Roman"/>
          <w:sz w:val="28"/>
          <w:szCs w:val="28"/>
        </w:rPr>
        <w:t>. Поэтому в основу данного УМК положен</w:t>
      </w:r>
      <w:r w:rsidR="00B46C1C" w:rsidRPr="00D54128">
        <w:rPr>
          <w:rFonts w:ascii="Times New Roman" w:hAnsi="Times New Roman" w:cs="Times New Roman"/>
          <w:sz w:val="28"/>
          <w:szCs w:val="28"/>
        </w:rPr>
        <w:t xml:space="preserve"> коммуникативный подход к овладению всеми аспектами ИК: познавательным, учебным, развивающим и воспитательным, а внутри учебного аспекта</w:t>
      </w:r>
      <w:r w:rsidR="004A4533">
        <w:rPr>
          <w:rFonts w:ascii="Times New Roman" w:hAnsi="Times New Roman" w:cs="Times New Roman"/>
          <w:sz w:val="28"/>
          <w:szCs w:val="28"/>
        </w:rPr>
        <w:t xml:space="preserve"> </w:t>
      </w:r>
      <w:r w:rsidR="00B46C1C" w:rsidRPr="00D54128">
        <w:rPr>
          <w:rFonts w:ascii="Times New Roman" w:hAnsi="Times New Roman" w:cs="Times New Roman"/>
          <w:sz w:val="28"/>
          <w:szCs w:val="28"/>
        </w:rPr>
        <w:t>-</w:t>
      </w:r>
      <w:r w:rsidR="004A4533">
        <w:rPr>
          <w:rFonts w:ascii="Times New Roman" w:hAnsi="Times New Roman" w:cs="Times New Roman"/>
          <w:sz w:val="28"/>
          <w:szCs w:val="28"/>
        </w:rPr>
        <w:t xml:space="preserve"> </w:t>
      </w:r>
      <w:r w:rsidR="00B46C1C" w:rsidRPr="00D54128">
        <w:rPr>
          <w:rFonts w:ascii="Times New Roman" w:hAnsi="Times New Roman" w:cs="Times New Roman"/>
          <w:sz w:val="28"/>
          <w:szCs w:val="28"/>
        </w:rPr>
        <w:t>всеми видами  речевой деятельности:</w:t>
      </w:r>
      <w:r w:rsidR="004A4533">
        <w:rPr>
          <w:rFonts w:ascii="Times New Roman" w:hAnsi="Times New Roman" w:cs="Times New Roman"/>
          <w:sz w:val="28"/>
          <w:szCs w:val="28"/>
        </w:rPr>
        <w:t xml:space="preserve"> чтением, говорением, </w:t>
      </w:r>
      <w:proofErr w:type="spellStart"/>
      <w:r w:rsidR="00B46C1C" w:rsidRPr="00D54128">
        <w:rPr>
          <w:rFonts w:ascii="Times New Roman" w:hAnsi="Times New Roman" w:cs="Times New Roman"/>
          <w:sz w:val="28"/>
          <w:szCs w:val="28"/>
        </w:rPr>
        <w:t>аудированием</w:t>
      </w:r>
      <w:proofErr w:type="spellEnd"/>
      <w:r w:rsidR="00B46C1C" w:rsidRPr="00D54128">
        <w:rPr>
          <w:rFonts w:ascii="Times New Roman" w:hAnsi="Times New Roman" w:cs="Times New Roman"/>
          <w:sz w:val="28"/>
          <w:szCs w:val="28"/>
        </w:rPr>
        <w:t xml:space="preserve"> и  письмом. При этом доминирующими являются учебный и познавательный аспекты.</w:t>
      </w:r>
      <w:r w:rsidR="004A4533">
        <w:rPr>
          <w:rFonts w:ascii="Times New Roman" w:hAnsi="Times New Roman" w:cs="Times New Roman"/>
          <w:sz w:val="28"/>
          <w:szCs w:val="28"/>
        </w:rPr>
        <w:t xml:space="preserve"> </w:t>
      </w:r>
      <w:r w:rsidR="00B46C1C" w:rsidRPr="00D54128">
        <w:rPr>
          <w:rFonts w:ascii="Times New Roman" w:hAnsi="Times New Roman" w:cs="Times New Roman"/>
          <w:sz w:val="28"/>
          <w:szCs w:val="28"/>
        </w:rPr>
        <w:t>Учебно-методический комплект для 7 класса состоит из следующих комп</w:t>
      </w:r>
      <w:r w:rsidR="00BB6E70">
        <w:rPr>
          <w:rFonts w:ascii="Times New Roman" w:hAnsi="Times New Roman" w:cs="Times New Roman"/>
          <w:sz w:val="28"/>
          <w:szCs w:val="28"/>
        </w:rPr>
        <w:t xml:space="preserve">онентов:1) Учебника  с электронным приложением </w:t>
      </w:r>
      <w:proofErr w:type="spellStart"/>
      <w:r w:rsidR="00BB6E70">
        <w:rPr>
          <w:rFonts w:ascii="Times New Roman" w:hAnsi="Times New Roman" w:cs="Times New Roman"/>
          <w:sz w:val="28"/>
          <w:szCs w:val="28"/>
          <w:lang w:val="en-US"/>
        </w:rPr>
        <w:t>ABBYYLingvo</w:t>
      </w:r>
      <w:proofErr w:type="spellEnd"/>
      <w:r w:rsidR="00BB6E70" w:rsidRPr="00BB6E70">
        <w:rPr>
          <w:rFonts w:ascii="Times New Roman" w:hAnsi="Times New Roman" w:cs="Times New Roman"/>
          <w:sz w:val="28"/>
          <w:szCs w:val="28"/>
        </w:rPr>
        <w:t>;</w:t>
      </w:r>
      <w:r w:rsidR="00B46C1C" w:rsidRPr="00D54128">
        <w:rPr>
          <w:rFonts w:ascii="Times New Roman" w:hAnsi="Times New Roman" w:cs="Times New Roman"/>
          <w:sz w:val="28"/>
          <w:szCs w:val="28"/>
        </w:rPr>
        <w:t xml:space="preserve">2)Книги для </w:t>
      </w:r>
      <w:r w:rsidR="00BB6E70">
        <w:rPr>
          <w:rFonts w:ascii="Times New Roman" w:hAnsi="Times New Roman" w:cs="Times New Roman"/>
          <w:sz w:val="28"/>
          <w:szCs w:val="28"/>
        </w:rPr>
        <w:t>чтения;3) Рабочей тетради</w:t>
      </w:r>
      <w:proofErr w:type="gramStart"/>
      <w:r w:rsidR="00BB6E70">
        <w:rPr>
          <w:rFonts w:ascii="Times New Roman" w:hAnsi="Times New Roman" w:cs="Times New Roman"/>
          <w:sz w:val="28"/>
          <w:szCs w:val="28"/>
        </w:rPr>
        <w:t xml:space="preserve"> ;</w:t>
      </w:r>
      <w:proofErr w:type="gramEnd"/>
      <w:r w:rsidR="003B1D3F" w:rsidRPr="00D54128">
        <w:rPr>
          <w:rFonts w:ascii="Times New Roman" w:hAnsi="Times New Roman" w:cs="Times New Roman"/>
          <w:sz w:val="28"/>
          <w:szCs w:val="28"/>
        </w:rPr>
        <w:t>4) Книги для учителя</w:t>
      </w:r>
      <w:r w:rsidR="00BB6E70">
        <w:rPr>
          <w:rFonts w:ascii="Times New Roman" w:hAnsi="Times New Roman" w:cs="Times New Roman"/>
          <w:sz w:val="28"/>
          <w:szCs w:val="28"/>
        </w:rPr>
        <w:t>; 5) Интернет-сайта</w:t>
      </w:r>
      <w:r w:rsidR="006E3161">
        <w:rPr>
          <w:rFonts w:ascii="Times New Roman" w:hAnsi="Times New Roman" w:cs="Times New Roman"/>
          <w:sz w:val="28"/>
          <w:szCs w:val="28"/>
          <w:lang w:val="en-US"/>
        </w:rPr>
        <w:t>http</w:t>
      </w:r>
      <w:r w:rsidR="006E3161" w:rsidRPr="006E3161">
        <w:rPr>
          <w:rFonts w:ascii="Times New Roman" w:hAnsi="Times New Roman" w:cs="Times New Roman"/>
          <w:sz w:val="28"/>
          <w:szCs w:val="28"/>
        </w:rPr>
        <w:t xml:space="preserve">:// </w:t>
      </w:r>
      <w:proofErr w:type="spellStart"/>
      <w:r w:rsidR="006E3161">
        <w:rPr>
          <w:rFonts w:ascii="Times New Roman" w:hAnsi="Times New Roman" w:cs="Times New Roman"/>
          <w:sz w:val="28"/>
          <w:szCs w:val="28"/>
          <w:lang w:val="en-US"/>
        </w:rPr>
        <w:t>prosv</w:t>
      </w:r>
      <w:proofErr w:type="spellEnd"/>
      <w:r w:rsidR="006E3161" w:rsidRPr="006E3161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="006E3161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  <w:r w:rsidR="006E3161" w:rsidRPr="006E3161">
        <w:rPr>
          <w:rFonts w:ascii="Times New Roman" w:hAnsi="Times New Roman" w:cs="Times New Roman"/>
          <w:sz w:val="28"/>
          <w:szCs w:val="28"/>
        </w:rPr>
        <w:t>/</w:t>
      </w:r>
      <w:proofErr w:type="spellStart"/>
      <w:r w:rsidR="006E3161">
        <w:rPr>
          <w:rFonts w:ascii="Times New Roman" w:hAnsi="Times New Roman" w:cs="Times New Roman"/>
          <w:sz w:val="28"/>
          <w:szCs w:val="28"/>
          <w:lang w:val="en-US"/>
        </w:rPr>
        <w:t>umk</w:t>
      </w:r>
      <w:proofErr w:type="spellEnd"/>
      <w:r w:rsidR="006E3161" w:rsidRPr="006E3161">
        <w:rPr>
          <w:rFonts w:ascii="Times New Roman" w:hAnsi="Times New Roman" w:cs="Times New Roman"/>
          <w:sz w:val="28"/>
          <w:szCs w:val="28"/>
        </w:rPr>
        <w:t xml:space="preserve">/ </w:t>
      </w:r>
      <w:r w:rsidR="006E3161">
        <w:rPr>
          <w:rFonts w:ascii="Times New Roman" w:hAnsi="Times New Roman" w:cs="Times New Roman"/>
          <w:sz w:val="28"/>
          <w:szCs w:val="28"/>
          <w:lang w:val="en-US"/>
        </w:rPr>
        <w:t>we</w:t>
      </w:r>
      <w:r w:rsidR="006E3161" w:rsidRPr="006E3161">
        <w:rPr>
          <w:rFonts w:ascii="Times New Roman" w:hAnsi="Times New Roman" w:cs="Times New Roman"/>
          <w:sz w:val="28"/>
          <w:szCs w:val="28"/>
        </w:rPr>
        <w:t>.</w:t>
      </w:r>
      <w:r w:rsidR="006C379E" w:rsidRPr="00D54128">
        <w:rPr>
          <w:rFonts w:ascii="Times New Roman" w:hAnsi="Times New Roman" w:cs="Times New Roman"/>
          <w:sz w:val="28"/>
          <w:szCs w:val="28"/>
        </w:rPr>
        <w:t>Учебник построен в соответствии с учебным планом (3 часа в неделю) и по своему содержанию ориентирован на государственный образовательный стандарт применительно к учебному предмету «Иностр</w:t>
      </w:r>
      <w:r w:rsidR="007B40E8">
        <w:rPr>
          <w:rFonts w:ascii="Times New Roman" w:hAnsi="Times New Roman" w:cs="Times New Roman"/>
          <w:sz w:val="28"/>
          <w:szCs w:val="28"/>
        </w:rPr>
        <w:t>а</w:t>
      </w:r>
      <w:r w:rsidR="006C379E" w:rsidRPr="00D54128">
        <w:rPr>
          <w:rFonts w:ascii="Times New Roman" w:hAnsi="Times New Roman" w:cs="Times New Roman"/>
          <w:sz w:val="28"/>
          <w:szCs w:val="28"/>
        </w:rPr>
        <w:t>нный язык». Особенностью УМК является то</w:t>
      </w:r>
      <w:proofErr w:type="gramStart"/>
      <w:r w:rsidR="006C379E" w:rsidRPr="00D54128">
        <w:rPr>
          <w:rFonts w:ascii="Times New Roman" w:hAnsi="Times New Roman" w:cs="Times New Roman"/>
          <w:sz w:val="28"/>
          <w:szCs w:val="28"/>
        </w:rPr>
        <w:t>,ч</w:t>
      </w:r>
      <w:proofErr w:type="gramEnd"/>
      <w:r w:rsidR="006C379E" w:rsidRPr="00D54128">
        <w:rPr>
          <w:rFonts w:ascii="Times New Roman" w:hAnsi="Times New Roman" w:cs="Times New Roman"/>
          <w:sz w:val="28"/>
          <w:szCs w:val="28"/>
        </w:rPr>
        <w:t xml:space="preserve">то во всех его компонентах содержится избыточный материал, который обеспечивает возможность выбора материала в зависимости от интересов, способностей и уровня </w:t>
      </w:r>
      <w:proofErr w:type="spellStart"/>
      <w:r w:rsidR="006C379E" w:rsidRPr="00D54128">
        <w:rPr>
          <w:rFonts w:ascii="Times New Roman" w:hAnsi="Times New Roman" w:cs="Times New Roman"/>
          <w:sz w:val="28"/>
          <w:szCs w:val="28"/>
        </w:rPr>
        <w:t>обученности</w:t>
      </w:r>
      <w:proofErr w:type="spellEnd"/>
      <w:r w:rsidR="006C379E" w:rsidRPr="00D54128">
        <w:rPr>
          <w:rFonts w:ascii="Times New Roman" w:hAnsi="Times New Roman" w:cs="Times New Roman"/>
          <w:sz w:val="28"/>
          <w:szCs w:val="28"/>
        </w:rPr>
        <w:t xml:space="preserve"> учащихся.</w:t>
      </w:r>
      <w:r w:rsidR="004A4533">
        <w:rPr>
          <w:rFonts w:ascii="Times New Roman" w:hAnsi="Times New Roman" w:cs="Times New Roman"/>
          <w:sz w:val="28"/>
          <w:szCs w:val="28"/>
        </w:rPr>
        <w:t xml:space="preserve"> </w:t>
      </w:r>
      <w:r w:rsidR="006C379E" w:rsidRPr="00D54128">
        <w:rPr>
          <w:rFonts w:ascii="Times New Roman" w:hAnsi="Times New Roman" w:cs="Times New Roman"/>
          <w:sz w:val="28"/>
          <w:szCs w:val="28"/>
        </w:rPr>
        <w:t xml:space="preserve">Избранный подход дает возможность последовательно осуществлять </w:t>
      </w:r>
      <w:r w:rsidR="006C379E" w:rsidRPr="00D54128">
        <w:rPr>
          <w:rFonts w:ascii="Times New Roman" w:hAnsi="Times New Roman" w:cs="Times New Roman"/>
          <w:sz w:val="28"/>
          <w:szCs w:val="28"/>
        </w:rPr>
        <w:lastRenderedPageBreak/>
        <w:t>принцип индивидуального подхода в обучении</w:t>
      </w:r>
      <w:r w:rsidR="002E6291" w:rsidRPr="00D54128">
        <w:rPr>
          <w:rFonts w:ascii="Times New Roman" w:hAnsi="Times New Roman" w:cs="Times New Roman"/>
          <w:sz w:val="28"/>
          <w:szCs w:val="28"/>
        </w:rPr>
        <w:t>. Задания повышенной сложности , а также дополнительные задания помечены специальными значками,а также появляется принципиально новый значок, помечающий дополнительную информацию в сети Интернет</w:t>
      </w:r>
      <w:proofErr w:type="gramStart"/>
      <w:r w:rsidR="002E6291" w:rsidRPr="00D54128">
        <w:rPr>
          <w:rFonts w:ascii="Times New Roman" w:hAnsi="Times New Roman" w:cs="Times New Roman"/>
          <w:sz w:val="28"/>
          <w:szCs w:val="28"/>
        </w:rPr>
        <w:t>.</w:t>
      </w:r>
      <w:r w:rsidR="00617127" w:rsidRPr="00D54128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="00617127" w:rsidRPr="00D54128">
        <w:rPr>
          <w:rFonts w:ascii="Times New Roman" w:hAnsi="Times New Roman" w:cs="Times New Roman"/>
          <w:sz w:val="28"/>
          <w:szCs w:val="28"/>
        </w:rPr>
        <w:t xml:space="preserve">атериал Учебника для 7 класса объединен в 10 циклов. Все циклы имеют единую структуру и включают в себя 9 уроков (вместе с уроком по чтению из Книги для чтения, уроком-проектом и уроком по самоконтролю). Исключение составляет последний десятый цикл, состоящий из 3 уроков и преследующий </w:t>
      </w:r>
      <w:proofErr w:type="gramStart"/>
      <w:r w:rsidR="00617127" w:rsidRPr="00D54128">
        <w:rPr>
          <w:rFonts w:ascii="Times New Roman" w:hAnsi="Times New Roman" w:cs="Times New Roman"/>
          <w:sz w:val="28"/>
          <w:szCs w:val="28"/>
        </w:rPr>
        <w:t>цель</w:t>
      </w:r>
      <w:r w:rsidR="00FE30EC" w:rsidRPr="00D54128">
        <w:rPr>
          <w:rFonts w:ascii="Times New Roman" w:hAnsi="Times New Roman" w:cs="Times New Roman"/>
          <w:sz w:val="28"/>
          <w:szCs w:val="28"/>
        </w:rPr>
        <w:t>-повторить</w:t>
      </w:r>
      <w:proofErr w:type="gramEnd"/>
      <w:r w:rsidR="00FE30EC" w:rsidRPr="00D54128">
        <w:rPr>
          <w:rFonts w:ascii="Times New Roman" w:hAnsi="Times New Roman" w:cs="Times New Roman"/>
          <w:sz w:val="28"/>
          <w:szCs w:val="28"/>
        </w:rPr>
        <w:t xml:space="preserve"> в новых ситуациях, систематизировать и обобщить материал, пройденный в предыдущих циклах.</w:t>
      </w:r>
      <w:r w:rsidR="004A4533">
        <w:rPr>
          <w:rFonts w:ascii="Times New Roman" w:hAnsi="Times New Roman" w:cs="Times New Roman"/>
          <w:sz w:val="28"/>
          <w:szCs w:val="28"/>
        </w:rPr>
        <w:t xml:space="preserve"> </w:t>
      </w:r>
      <w:r w:rsidR="00FE30EC" w:rsidRPr="00D54128">
        <w:rPr>
          <w:rFonts w:ascii="Times New Roman" w:hAnsi="Times New Roman" w:cs="Times New Roman"/>
          <w:sz w:val="28"/>
          <w:szCs w:val="28"/>
        </w:rPr>
        <w:t>Каждый цикл и урок учебника имеет свои названия</w:t>
      </w:r>
      <w:proofErr w:type="gramStart"/>
      <w:r w:rsidR="00FE30EC" w:rsidRPr="00D54128">
        <w:rPr>
          <w:rFonts w:ascii="Times New Roman" w:hAnsi="Times New Roman" w:cs="Times New Roman"/>
          <w:sz w:val="28"/>
          <w:szCs w:val="28"/>
        </w:rPr>
        <w:t>,с</w:t>
      </w:r>
      <w:proofErr w:type="gramEnd"/>
      <w:r w:rsidR="00FE30EC" w:rsidRPr="00D54128">
        <w:rPr>
          <w:rFonts w:ascii="Times New Roman" w:hAnsi="Times New Roman" w:cs="Times New Roman"/>
          <w:sz w:val="28"/>
          <w:szCs w:val="28"/>
        </w:rPr>
        <w:t>формулированные в форме вопросов,которые хотели бы задать друг другу российские школьники и их сверстники и из англоязычных стран</w:t>
      </w:r>
      <w:r w:rsidR="00A52017" w:rsidRPr="00D54128">
        <w:rPr>
          <w:rFonts w:ascii="Times New Roman" w:hAnsi="Times New Roman" w:cs="Times New Roman"/>
          <w:sz w:val="28"/>
          <w:szCs w:val="28"/>
        </w:rPr>
        <w:t>. Очень удачно подобрано содержание учебника. Оно направлено на то, чтобы дать возможность учащимся проникнуть в духовный мир</w:t>
      </w:r>
      <w:r w:rsidR="00903CF5" w:rsidRPr="00D54128">
        <w:rPr>
          <w:rFonts w:ascii="Times New Roman" w:hAnsi="Times New Roman" w:cs="Times New Roman"/>
          <w:sz w:val="28"/>
          <w:szCs w:val="28"/>
        </w:rPr>
        <w:t xml:space="preserve"> их британских и американских сверстников: узнать, какие они, что их интересует, волнует, как они учатся, чем занимаются в свободное время,с кем дружат, как относятся к природе, чем гордятся в своей стране и т.д.</w:t>
      </w:r>
      <w:r w:rsidR="005D3101" w:rsidRPr="00D54128">
        <w:rPr>
          <w:rFonts w:ascii="Times New Roman" w:hAnsi="Times New Roman" w:cs="Times New Roman"/>
          <w:sz w:val="28"/>
          <w:szCs w:val="28"/>
        </w:rPr>
        <w:t xml:space="preserve"> Однако  знакомс</w:t>
      </w:r>
      <w:r w:rsidR="00E87DC3" w:rsidRPr="00D54128">
        <w:rPr>
          <w:rFonts w:ascii="Times New Roman" w:hAnsi="Times New Roman" w:cs="Times New Roman"/>
          <w:sz w:val="28"/>
          <w:szCs w:val="28"/>
        </w:rPr>
        <w:t>тво с жизнью зарубежных сверстни</w:t>
      </w:r>
      <w:r w:rsidR="005D3101" w:rsidRPr="00D54128">
        <w:rPr>
          <w:rFonts w:ascii="Times New Roman" w:hAnsi="Times New Roman" w:cs="Times New Roman"/>
          <w:sz w:val="28"/>
          <w:szCs w:val="28"/>
        </w:rPr>
        <w:t xml:space="preserve">ков, познание культуры </w:t>
      </w:r>
      <w:proofErr w:type="spellStart"/>
      <w:r w:rsidR="005D3101" w:rsidRPr="00D54128">
        <w:rPr>
          <w:rFonts w:ascii="Times New Roman" w:hAnsi="Times New Roman" w:cs="Times New Roman"/>
          <w:sz w:val="28"/>
          <w:szCs w:val="28"/>
        </w:rPr>
        <w:t>англгоязычных</w:t>
      </w:r>
      <w:proofErr w:type="spellEnd"/>
      <w:r w:rsidR="005D3101" w:rsidRPr="00D54128">
        <w:rPr>
          <w:rFonts w:ascii="Times New Roman" w:hAnsi="Times New Roman" w:cs="Times New Roman"/>
          <w:sz w:val="28"/>
          <w:szCs w:val="28"/>
        </w:rPr>
        <w:t xml:space="preserve"> стран является не самоцелью, а лишь средством для более глубокого понимания и осмысления себя и своей родной культуры. В Учебнике, Рабочей тетради и Книге для чтения имеетс</w:t>
      </w:r>
      <w:r w:rsidR="00E87DC3" w:rsidRPr="00D54128">
        <w:rPr>
          <w:rFonts w:ascii="Times New Roman" w:hAnsi="Times New Roman" w:cs="Times New Roman"/>
          <w:sz w:val="28"/>
          <w:szCs w:val="28"/>
        </w:rPr>
        <w:t>я специальная группа упражнений под рубрикой”</w:t>
      </w:r>
      <w:r w:rsidR="00E87DC3" w:rsidRPr="00D54128">
        <w:rPr>
          <w:rFonts w:ascii="Times New Roman" w:hAnsi="Times New Roman" w:cs="Times New Roman"/>
          <w:sz w:val="28"/>
          <w:szCs w:val="28"/>
          <w:lang w:val="en-US"/>
        </w:rPr>
        <w:t>Inyourculture</w:t>
      </w:r>
      <w:r w:rsidR="00E87DC3" w:rsidRPr="00D54128">
        <w:rPr>
          <w:rFonts w:ascii="Times New Roman" w:hAnsi="Times New Roman" w:cs="Times New Roman"/>
          <w:sz w:val="28"/>
          <w:szCs w:val="28"/>
        </w:rPr>
        <w:t>”,к</w:t>
      </w:r>
      <w:r w:rsidR="005D3101" w:rsidRPr="00D54128">
        <w:rPr>
          <w:rFonts w:ascii="Times New Roman" w:hAnsi="Times New Roman" w:cs="Times New Roman"/>
          <w:sz w:val="28"/>
          <w:szCs w:val="28"/>
        </w:rPr>
        <w:t>оторая целенаправленно из урока в урок учит учащихся рассказывать на английском языке о себе и своей родной культуре.</w:t>
      </w:r>
      <w:r w:rsidR="00216777" w:rsidRPr="00D54128">
        <w:rPr>
          <w:rFonts w:ascii="Times New Roman" w:hAnsi="Times New Roman" w:cs="Times New Roman"/>
          <w:sz w:val="28"/>
          <w:szCs w:val="28"/>
        </w:rPr>
        <w:t xml:space="preserve"> Под рубриками “</w:t>
      </w:r>
      <w:r w:rsidR="00216777" w:rsidRPr="00D54128">
        <w:rPr>
          <w:rFonts w:ascii="Times New Roman" w:hAnsi="Times New Roman" w:cs="Times New Roman"/>
          <w:sz w:val="28"/>
          <w:szCs w:val="28"/>
          <w:lang w:val="en-US"/>
        </w:rPr>
        <w:t>Grammarinfocus</w:t>
      </w:r>
      <w:r w:rsidR="00216777" w:rsidRPr="00D54128">
        <w:rPr>
          <w:rFonts w:ascii="Times New Roman" w:hAnsi="Times New Roman" w:cs="Times New Roman"/>
          <w:sz w:val="28"/>
          <w:szCs w:val="28"/>
        </w:rPr>
        <w:t>”, “</w:t>
      </w:r>
      <w:r w:rsidR="00216777" w:rsidRPr="00D54128">
        <w:rPr>
          <w:rFonts w:ascii="Times New Roman" w:hAnsi="Times New Roman" w:cs="Times New Roman"/>
          <w:sz w:val="28"/>
          <w:szCs w:val="28"/>
          <w:lang w:val="en-US"/>
        </w:rPr>
        <w:t>Mind</w:t>
      </w:r>
      <w:r w:rsidR="00216777" w:rsidRPr="00D54128">
        <w:rPr>
          <w:rFonts w:ascii="Times New Roman" w:hAnsi="Times New Roman" w:cs="Times New Roman"/>
          <w:sz w:val="28"/>
          <w:szCs w:val="28"/>
        </w:rPr>
        <w:t>”, “</w:t>
      </w:r>
      <w:r w:rsidR="00216777" w:rsidRPr="00D54128">
        <w:rPr>
          <w:rFonts w:ascii="Times New Roman" w:hAnsi="Times New Roman" w:cs="Times New Roman"/>
          <w:sz w:val="28"/>
          <w:szCs w:val="28"/>
          <w:lang w:val="en-US"/>
        </w:rPr>
        <w:t>Wordbuilding</w:t>
      </w:r>
      <w:r w:rsidR="00216777" w:rsidRPr="00D54128">
        <w:rPr>
          <w:rFonts w:ascii="Times New Roman" w:hAnsi="Times New Roman" w:cs="Times New Roman"/>
          <w:sz w:val="28"/>
          <w:szCs w:val="28"/>
        </w:rPr>
        <w:t>”, “</w:t>
      </w:r>
      <w:r w:rsidR="00216777" w:rsidRPr="00D54128">
        <w:rPr>
          <w:rFonts w:ascii="Times New Roman" w:hAnsi="Times New Roman" w:cs="Times New Roman"/>
          <w:sz w:val="28"/>
          <w:szCs w:val="28"/>
          <w:lang w:val="en-US"/>
        </w:rPr>
        <w:t>Grammarforrevision</w:t>
      </w:r>
      <w:r w:rsidR="00216777" w:rsidRPr="00D54128">
        <w:rPr>
          <w:rFonts w:ascii="Times New Roman" w:hAnsi="Times New Roman" w:cs="Times New Roman"/>
          <w:sz w:val="28"/>
          <w:szCs w:val="28"/>
        </w:rPr>
        <w:t>”происходит усвоение нового и повторение ранее изученного грамматического материала. Рубрики “</w:t>
      </w:r>
      <w:r w:rsidR="00216777" w:rsidRPr="00D54128">
        <w:rPr>
          <w:rFonts w:ascii="Times New Roman" w:hAnsi="Times New Roman" w:cs="Times New Roman"/>
          <w:sz w:val="28"/>
          <w:szCs w:val="28"/>
          <w:lang w:val="en-US"/>
        </w:rPr>
        <w:t>Wordbox</w:t>
      </w:r>
      <w:r w:rsidR="00216777" w:rsidRPr="00D54128">
        <w:rPr>
          <w:rFonts w:ascii="Times New Roman" w:hAnsi="Times New Roman" w:cs="Times New Roman"/>
          <w:sz w:val="28"/>
          <w:szCs w:val="28"/>
        </w:rPr>
        <w:t>” и “</w:t>
      </w:r>
      <w:r w:rsidR="00216777" w:rsidRPr="00D54128">
        <w:rPr>
          <w:rFonts w:ascii="Times New Roman" w:hAnsi="Times New Roman" w:cs="Times New Roman"/>
          <w:sz w:val="28"/>
          <w:szCs w:val="28"/>
          <w:lang w:val="en-US"/>
        </w:rPr>
        <w:t>Wordstoguess</w:t>
      </w:r>
      <w:r w:rsidR="00216777" w:rsidRPr="00D54128">
        <w:rPr>
          <w:rFonts w:ascii="Times New Roman" w:hAnsi="Times New Roman" w:cs="Times New Roman"/>
          <w:sz w:val="28"/>
          <w:szCs w:val="28"/>
        </w:rPr>
        <w:t xml:space="preserve">”способствуют усвоению новой лексики </w:t>
      </w:r>
      <w:r w:rsidR="002B402F" w:rsidRPr="00D54128">
        <w:rPr>
          <w:rFonts w:ascii="Times New Roman" w:hAnsi="Times New Roman" w:cs="Times New Roman"/>
          <w:sz w:val="28"/>
          <w:szCs w:val="28"/>
        </w:rPr>
        <w:t>и развитию способности к догадке значения незнакомого слова.</w:t>
      </w:r>
      <w:r w:rsidR="0031147F" w:rsidRPr="00D54128">
        <w:rPr>
          <w:rFonts w:ascii="Times New Roman" w:hAnsi="Times New Roman" w:cs="Times New Roman"/>
          <w:sz w:val="28"/>
          <w:szCs w:val="28"/>
        </w:rPr>
        <w:t xml:space="preserve"> Под рубриками “</w:t>
      </w:r>
      <w:r w:rsidR="0031147F" w:rsidRPr="00D54128">
        <w:rPr>
          <w:rFonts w:ascii="Times New Roman" w:hAnsi="Times New Roman" w:cs="Times New Roman"/>
          <w:sz w:val="28"/>
          <w:szCs w:val="28"/>
          <w:lang w:val="en-US"/>
        </w:rPr>
        <w:t>Roleplay</w:t>
      </w:r>
      <w:r w:rsidR="0031147F" w:rsidRPr="00D54128">
        <w:rPr>
          <w:rFonts w:ascii="Times New Roman" w:hAnsi="Times New Roman" w:cs="Times New Roman"/>
          <w:sz w:val="28"/>
          <w:szCs w:val="28"/>
        </w:rPr>
        <w:t>”, “</w:t>
      </w:r>
      <w:r w:rsidR="0031147F" w:rsidRPr="00D54128">
        <w:rPr>
          <w:rFonts w:ascii="Times New Roman" w:hAnsi="Times New Roman" w:cs="Times New Roman"/>
          <w:sz w:val="28"/>
          <w:szCs w:val="28"/>
          <w:lang w:val="en-US"/>
        </w:rPr>
        <w:t>Pairwork</w:t>
      </w:r>
      <w:r w:rsidR="0031147F" w:rsidRPr="00D54128">
        <w:rPr>
          <w:rFonts w:ascii="Times New Roman" w:hAnsi="Times New Roman" w:cs="Times New Roman"/>
          <w:sz w:val="28"/>
          <w:szCs w:val="28"/>
        </w:rPr>
        <w:t>”, “</w:t>
      </w:r>
      <w:r w:rsidR="0031147F" w:rsidRPr="00D54128">
        <w:rPr>
          <w:rFonts w:ascii="Times New Roman" w:hAnsi="Times New Roman" w:cs="Times New Roman"/>
          <w:sz w:val="28"/>
          <w:szCs w:val="28"/>
          <w:lang w:val="en-US"/>
        </w:rPr>
        <w:t>Groupwork</w:t>
      </w:r>
      <w:r w:rsidR="0031147F" w:rsidRPr="00D54128">
        <w:rPr>
          <w:rFonts w:ascii="Times New Roman" w:hAnsi="Times New Roman" w:cs="Times New Roman"/>
          <w:sz w:val="28"/>
          <w:szCs w:val="28"/>
        </w:rPr>
        <w:t xml:space="preserve">”, “ </w:t>
      </w:r>
      <w:r w:rsidR="0031147F" w:rsidRPr="00D54128">
        <w:rPr>
          <w:rFonts w:ascii="Times New Roman" w:hAnsi="Times New Roman" w:cs="Times New Roman"/>
          <w:sz w:val="28"/>
          <w:szCs w:val="28"/>
          <w:lang w:val="en-US"/>
        </w:rPr>
        <w:t>Jigsawreading</w:t>
      </w:r>
      <w:r w:rsidR="0031147F" w:rsidRPr="00D54128">
        <w:rPr>
          <w:rFonts w:ascii="Times New Roman" w:hAnsi="Times New Roman" w:cs="Times New Roman"/>
          <w:sz w:val="28"/>
          <w:szCs w:val="28"/>
        </w:rPr>
        <w:t>” помещены интерактивные упражнения, направленные на развитие коммуникативных навыков.</w:t>
      </w:r>
      <w:r w:rsidR="00D44078" w:rsidRPr="00D54128">
        <w:rPr>
          <w:rFonts w:ascii="Times New Roman" w:hAnsi="Times New Roman" w:cs="Times New Roman"/>
          <w:sz w:val="28"/>
          <w:szCs w:val="28"/>
        </w:rPr>
        <w:t xml:space="preserve"> В конце каждого цикла  запланирован “</w:t>
      </w:r>
      <w:r w:rsidR="00D44078" w:rsidRPr="00D54128">
        <w:rPr>
          <w:rFonts w:ascii="Times New Roman" w:hAnsi="Times New Roman" w:cs="Times New Roman"/>
          <w:sz w:val="28"/>
          <w:szCs w:val="28"/>
          <w:lang w:val="en-US"/>
        </w:rPr>
        <w:t>Projectlesson</w:t>
      </w:r>
      <w:r w:rsidR="00D44078" w:rsidRPr="00D54128">
        <w:rPr>
          <w:rFonts w:ascii="Times New Roman" w:hAnsi="Times New Roman" w:cs="Times New Roman"/>
          <w:sz w:val="28"/>
          <w:szCs w:val="28"/>
        </w:rPr>
        <w:t>”, который способствует не только активизации навыков, но и развитию творческих способностей учащихся.</w:t>
      </w:r>
      <w:r w:rsidR="00C72DB9" w:rsidRPr="00D54128">
        <w:rPr>
          <w:rFonts w:ascii="Times New Roman" w:hAnsi="Times New Roman" w:cs="Times New Roman"/>
          <w:sz w:val="28"/>
          <w:szCs w:val="28"/>
        </w:rPr>
        <w:t xml:space="preserve"> В учебнике дается не только аутентичный материал по всем видам речевой деятельности, но и представлены упражнения для его усвоения</w:t>
      </w:r>
      <w:r w:rsidR="00121FFC" w:rsidRPr="00D54128">
        <w:rPr>
          <w:rFonts w:ascii="Times New Roman" w:hAnsi="Times New Roman" w:cs="Times New Roman"/>
          <w:sz w:val="28"/>
          <w:szCs w:val="28"/>
        </w:rPr>
        <w:t xml:space="preserve">. Упражнения расположены в последовательности, способствующей наиболее успешному усвоению материала. </w:t>
      </w:r>
      <w:r w:rsidR="00C72DB9" w:rsidRPr="00D54128">
        <w:rPr>
          <w:rFonts w:ascii="Times New Roman" w:hAnsi="Times New Roman" w:cs="Times New Roman"/>
          <w:sz w:val="28"/>
          <w:szCs w:val="28"/>
        </w:rPr>
        <w:t>Домашние задания даются непосредственно после каждого урока, что очень удобно.</w:t>
      </w:r>
      <w:r w:rsidR="004A4533">
        <w:rPr>
          <w:rFonts w:ascii="Times New Roman" w:hAnsi="Times New Roman" w:cs="Times New Roman"/>
          <w:sz w:val="28"/>
          <w:szCs w:val="28"/>
        </w:rPr>
        <w:t xml:space="preserve"> </w:t>
      </w:r>
      <w:r w:rsidR="00121FFC" w:rsidRPr="00D54128">
        <w:rPr>
          <w:rFonts w:ascii="Times New Roman" w:hAnsi="Times New Roman" w:cs="Times New Roman"/>
          <w:sz w:val="28"/>
          <w:szCs w:val="28"/>
        </w:rPr>
        <w:t>В учебник включено несколько приложений:</w:t>
      </w:r>
      <w:r w:rsidR="00D54128" w:rsidRPr="00D54128">
        <w:rPr>
          <w:rFonts w:ascii="Times New Roman" w:hAnsi="Times New Roman" w:cs="Times New Roman"/>
          <w:sz w:val="28"/>
          <w:szCs w:val="28"/>
        </w:rPr>
        <w:t xml:space="preserve"> грамматический справочник; лингвострановедческий справочник, дающий  пояснения  основных реалий </w:t>
      </w:r>
      <w:r w:rsidR="00D54128" w:rsidRPr="00D54128">
        <w:rPr>
          <w:rFonts w:ascii="Times New Roman" w:hAnsi="Times New Roman" w:cs="Times New Roman"/>
          <w:sz w:val="28"/>
          <w:szCs w:val="28"/>
        </w:rPr>
        <w:lastRenderedPageBreak/>
        <w:t>Великобритании</w:t>
      </w:r>
      <w:r w:rsidR="003414D5">
        <w:rPr>
          <w:rFonts w:ascii="Times New Roman" w:hAnsi="Times New Roman" w:cs="Times New Roman"/>
          <w:sz w:val="28"/>
          <w:szCs w:val="28"/>
        </w:rPr>
        <w:t xml:space="preserve"> и США; англо-русский словарь; с</w:t>
      </w:r>
      <w:r w:rsidR="00D54128" w:rsidRPr="00D54128">
        <w:rPr>
          <w:rFonts w:ascii="Times New Roman" w:hAnsi="Times New Roman" w:cs="Times New Roman"/>
          <w:sz w:val="28"/>
          <w:szCs w:val="28"/>
        </w:rPr>
        <w:t>писок личных имен и географических названий; список неправильных глаголов; памятки рациональных приемов изучения иностранного языка</w:t>
      </w:r>
      <w:proofErr w:type="gramStart"/>
      <w:r w:rsidR="00D54128" w:rsidRPr="00D54128">
        <w:rPr>
          <w:rFonts w:ascii="Times New Roman" w:hAnsi="Times New Roman" w:cs="Times New Roman"/>
          <w:sz w:val="28"/>
          <w:szCs w:val="28"/>
        </w:rPr>
        <w:t>.</w:t>
      </w:r>
      <w:bookmarkStart w:id="0" w:name="_GoBack"/>
      <w:bookmarkEnd w:id="0"/>
      <w:r w:rsidR="003414D5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="003414D5">
        <w:rPr>
          <w:rFonts w:ascii="Times New Roman" w:hAnsi="Times New Roman" w:cs="Times New Roman"/>
          <w:sz w:val="28"/>
          <w:szCs w:val="28"/>
        </w:rPr>
        <w:t xml:space="preserve">абочая тетрадь является составным компонентом УМК «Английский язык» для 7 класса и предназначена </w:t>
      </w:r>
      <w:r w:rsidR="004B7813">
        <w:rPr>
          <w:rFonts w:ascii="Times New Roman" w:hAnsi="Times New Roman" w:cs="Times New Roman"/>
          <w:sz w:val="28"/>
          <w:szCs w:val="28"/>
        </w:rPr>
        <w:t xml:space="preserve">для активизации и закрепления лексико-грамматического материала. Большая часть упражнений соответствует </w:t>
      </w:r>
      <w:r w:rsidR="006E3161">
        <w:rPr>
          <w:rFonts w:ascii="Times New Roman" w:hAnsi="Times New Roman" w:cs="Times New Roman"/>
          <w:sz w:val="28"/>
          <w:szCs w:val="28"/>
        </w:rPr>
        <w:t xml:space="preserve">формату </w:t>
      </w:r>
      <w:r w:rsidR="004B7813">
        <w:rPr>
          <w:rFonts w:ascii="Times New Roman" w:hAnsi="Times New Roman" w:cs="Times New Roman"/>
          <w:sz w:val="28"/>
          <w:szCs w:val="28"/>
        </w:rPr>
        <w:t>ГИА в 9классе и ЕГЭ в 11 классе. Содержание тетради разбито на циклы, каждый из которых соотносится с соответствующим циклом учебника.</w:t>
      </w:r>
      <w:r w:rsidR="00B523D5">
        <w:rPr>
          <w:rFonts w:ascii="Times New Roman" w:hAnsi="Times New Roman" w:cs="Times New Roman"/>
          <w:sz w:val="28"/>
          <w:szCs w:val="28"/>
        </w:rPr>
        <w:t xml:space="preserve"> В конце каждого цикла имеется раздел </w:t>
      </w:r>
      <w:r w:rsidR="00B523D5" w:rsidRPr="00B523D5">
        <w:rPr>
          <w:rFonts w:ascii="Times New Roman" w:hAnsi="Times New Roman" w:cs="Times New Roman"/>
          <w:sz w:val="28"/>
          <w:szCs w:val="28"/>
        </w:rPr>
        <w:t>"</w:t>
      </w:r>
      <w:r w:rsidR="00B523D5">
        <w:rPr>
          <w:rFonts w:ascii="Times New Roman" w:hAnsi="Times New Roman" w:cs="Times New Roman"/>
          <w:sz w:val="28"/>
          <w:szCs w:val="28"/>
          <w:lang w:val="en-US"/>
        </w:rPr>
        <w:t>Consolidation</w:t>
      </w:r>
      <w:r w:rsidR="00B523D5" w:rsidRPr="00B523D5">
        <w:rPr>
          <w:rFonts w:ascii="Times New Roman" w:hAnsi="Times New Roman" w:cs="Times New Roman"/>
          <w:sz w:val="28"/>
          <w:szCs w:val="28"/>
        </w:rPr>
        <w:t>"</w:t>
      </w:r>
      <w:r w:rsidR="00B523D5">
        <w:rPr>
          <w:rFonts w:ascii="Times New Roman" w:hAnsi="Times New Roman" w:cs="Times New Roman"/>
          <w:sz w:val="28"/>
          <w:szCs w:val="28"/>
        </w:rPr>
        <w:t>. Целью упражнений, помещенных в данном разделе, является повторение в новых ситуациях материала, усвоенного ранее. Раздел</w:t>
      </w:r>
      <w:r w:rsidR="00B523D5" w:rsidRPr="00B523D5">
        <w:rPr>
          <w:rFonts w:ascii="Times New Roman" w:hAnsi="Times New Roman" w:cs="Times New Roman"/>
          <w:sz w:val="28"/>
          <w:szCs w:val="28"/>
        </w:rPr>
        <w:t xml:space="preserve"> “</w:t>
      </w:r>
      <w:r w:rsidR="00B523D5">
        <w:rPr>
          <w:rFonts w:ascii="Times New Roman" w:hAnsi="Times New Roman" w:cs="Times New Roman"/>
          <w:sz w:val="28"/>
          <w:szCs w:val="28"/>
          <w:lang w:val="en-US"/>
        </w:rPr>
        <w:t>Testyourself</w:t>
      </w:r>
      <w:r w:rsidR="00B523D5" w:rsidRPr="00B523D5">
        <w:rPr>
          <w:rFonts w:ascii="Times New Roman" w:hAnsi="Times New Roman" w:cs="Times New Roman"/>
          <w:sz w:val="28"/>
          <w:szCs w:val="28"/>
        </w:rPr>
        <w:t xml:space="preserve">” </w:t>
      </w:r>
      <w:r w:rsidR="00B523D5">
        <w:rPr>
          <w:rFonts w:ascii="Times New Roman" w:hAnsi="Times New Roman" w:cs="Times New Roman"/>
          <w:sz w:val="28"/>
          <w:szCs w:val="28"/>
        </w:rPr>
        <w:t>можно использовать при проведении контроля навыков аудирования, чтения и письма, а также</w:t>
      </w:r>
      <w:r w:rsidR="001D0297">
        <w:rPr>
          <w:rFonts w:ascii="Times New Roman" w:hAnsi="Times New Roman" w:cs="Times New Roman"/>
          <w:sz w:val="28"/>
          <w:szCs w:val="28"/>
        </w:rPr>
        <w:t xml:space="preserve"> для самоконтроля и взаимоконтроля. Рубрика </w:t>
      </w:r>
      <w:r w:rsidR="001D0297" w:rsidRPr="001D0297">
        <w:rPr>
          <w:rFonts w:ascii="Times New Roman" w:hAnsi="Times New Roman" w:cs="Times New Roman"/>
          <w:sz w:val="28"/>
          <w:szCs w:val="28"/>
        </w:rPr>
        <w:t>“</w:t>
      </w:r>
      <w:r w:rsidR="001D0297">
        <w:rPr>
          <w:rFonts w:ascii="Times New Roman" w:hAnsi="Times New Roman" w:cs="Times New Roman"/>
          <w:sz w:val="28"/>
          <w:szCs w:val="28"/>
          <w:lang w:val="en-US"/>
        </w:rPr>
        <w:t>Self</w:t>
      </w:r>
      <w:r w:rsidR="001D0297" w:rsidRPr="001D0297">
        <w:rPr>
          <w:rFonts w:ascii="Times New Roman" w:hAnsi="Times New Roman" w:cs="Times New Roman"/>
          <w:sz w:val="28"/>
          <w:szCs w:val="28"/>
        </w:rPr>
        <w:t>-</w:t>
      </w:r>
      <w:r w:rsidR="001D0297">
        <w:rPr>
          <w:rFonts w:ascii="Times New Roman" w:hAnsi="Times New Roman" w:cs="Times New Roman"/>
          <w:sz w:val="28"/>
          <w:szCs w:val="28"/>
          <w:lang w:val="en-US"/>
        </w:rPr>
        <w:t>Assessment</w:t>
      </w:r>
      <w:r w:rsidR="001D0297" w:rsidRPr="001D0297">
        <w:rPr>
          <w:rFonts w:ascii="Times New Roman" w:hAnsi="Times New Roman" w:cs="Times New Roman"/>
          <w:sz w:val="28"/>
          <w:szCs w:val="28"/>
        </w:rPr>
        <w:t>”</w:t>
      </w:r>
      <w:r w:rsidR="001D0297">
        <w:rPr>
          <w:rFonts w:ascii="Times New Roman" w:hAnsi="Times New Roman" w:cs="Times New Roman"/>
          <w:sz w:val="28"/>
          <w:szCs w:val="28"/>
        </w:rPr>
        <w:t xml:space="preserve"> в данном разделе специально предназначена для развития у учащихся умений самоконтроля, которые очень важны для подготовки к дальнейшему самостоятельному изучению иностранного языка. Последние страницы в Рабочей тетради отведены для альбома </w:t>
      </w:r>
      <w:r w:rsidR="001D0297" w:rsidRPr="001D0297">
        <w:rPr>
          <w:rFonts w:ascii="Times New Roman" w:hAnsi="Times New Roman" w:cs="Times New Roman"/>
          <w:sz w:val="28"/>
          <w:szCs w:val="28"/>
        </w:rPr>
        <w:t>“</w:t>
      </w:r>
      <w:r w:rsidR="001D0297">
        <w:rPr>
          <w:rFonts w:ascii="Times New Roman" w:hAnsi="Times New Roman" w:cs="Times New Roman"/>
          <w:sz w:val="28"/>
          <w:szCs w:val="28"/>
          <w:lang w:val="en-US"/>
        </w:rPr>
        <w:t>AllAboutMe</w:t>
      </w:r>
      <w:r w:rsidR="001D0297" w:rsidRPr="001D0297">
        <w:rPr>
          <w:rFonts w:ascii="Times New Roman" w:hAnsi="Times New Roman" w:cs="Times New Roman"/>
          <w:sz w:val="28"/>
          <w:szCs w:val="28"/>
        </w:rPr>
        <w:t>”.</w:t>
      </w:r>
      <w:r w:rsidR="001D0297">
        <w:rPr>
          <w:rFonts w:ascii="Times New Roman" w:hAnsi="Times New Roman" w:cs="Times New Roman"/>
          <w:sz w:val="28"/>
          <w:szCs w:val="28"/>
        </w:rPr>
        <w:t xml:space="preserve"> Ключи к упражнениям отсутствуют, что является положительным моментом.</w:t>
      </w:r>
    </w:p>
    <w:p w:rsidR="00C0207D" w:rsidRDefault="00747DE4" w:rsidP="004A453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Книга для чтения также является составной частью УМК. В ней представлены материалы для чтения в классе и самостоятельного чтения дома. </w:t>
      </w:r>
      <w:proofErr w:type="gramStart"/>
      <w:r>
        <w:rPr>
          <w:rFonts w:ascii="Times New Roman" w:hAnsi="Times New Roman" w:cs="Times New Roman"/>
          <w:sz w:val="28"/>
          <w:szCs w:val="28"/>
        </w:rPr>
        <w:t>В каждом цикле запланирован урок из Книги для чтения для развития навыков чтения под руководством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учителя в классе. В этом </w:t>
      </w:r>
      <w:r w:rsidR="000F4380">
        <w:rPr>
          <w:rFonts w:ascii="Times New Roman" w:hAnsi="Times New Roman" w:cs="Times New Roman"/>
          <w:sz w:val="28"/>
          <w:szCs w:val="28"/>
        </w:rPr>
        <w:t>случае в</w:t>
      </w:r>
      <w:r>
        <w:rPr>
          <w:rFonts w:ascii="Times New Roman" w:hAnsi="Times New Roman" w:cs="Times New Roman"/>
          <w:sz w:val="28"/>
          <w:szCs w:val="28"/>
        </w:rPr>
        <w:t xml:space="preserve"> Учебнике в конце предыдущего урока дается пометка «</w:t>
      </w:r>
      <w:r w:rsidR="00F95A8A">
        <w:rPr>
          <w:rFonts w:ascii="Times New Roman" w:hAnsi="Times New Roman" w:cs="Times New Roman"/>
          <w:sz w:val="28"/>
          <w:szCs w:val="28"/>
          <w:lang w:val="en-US"/>
        </w:rPr>
        <w:t>Nextlessonisareadinglesson</w:t>
      </w:r>
      <w:r w:rsidR="00F95A8A">
        <w:rPr>
          <w:rFonts w:ascii="Times New Roman" w:hAnsi="Times New Roman" w:cs="Times New Roman"/>
          <w:sz w:val="28"/>
          <w:szCs w:val="28"/>
        </w:rPr>
        <w:t>». Книга содержит короткие рассказы, отрывки из произведений популярной детской литературы, письма, стихи, тексты, отвечающие возрастным особенностям учащихся. Тексты сопровождаются</w:t>
      </w:r>
      <w:r w:rsidR="000F4380">
        <w:rPr>
          <w:rFonts w:ascii="Times New Roman" w:hAnsi="Times New Roman" w:cs="Times New Roman"/>
          <w:sz w:val="28"/>
          <w:szCs w:val="28"/>
        </w:rPr>
        <w:t xml:space="preserve"> разнообразными упражнениями и памят</w:t>
      </w:r>
      <w:r w:rsidR="00E77776">
        <w:rPr>
          <w:rFonts w:ascii="Times New Roman" w:hAnsi="Times New Roman" w:cs="Times New Roman"/>
          <w:sz w:val="28"/>
          <w:szCs w:val="28"/>
        </w:rPr>
        <w:t>ками для развития умения читать с разными стратегиями.</w:t>
      </w:r>
      <w:r w:rsidR="000F4380">
        <w:rPr>
          <w:rFonts w:ascii="Times New Roman" w:hAnsi="Times New Roman" w:cs="Times New Roman"/>
          <w:sz w:val="28"/>
          <w:szCs w:val="28"/>
        </w:rPr>
        <w:t xml:space="preserve"> Книга  для чтения, также как и учебник, сопровождена приложениями</w:t>
      </w:r>
      <w:r w:rsidR="000F4380" w:rsidRPr="00D54128">
        <w:rPr>
          <w:rFonts w:ascii="Times New Roman" w:hAnsi="Times New Roman" w:cs="Times New Roman"/>
          <w:sz w:val="28"/>
          <w:szCs w:val="28"/>
        </w:rPr>
        <w:t>:</w:t>
      </w:r>
      <w:r w:rsidR="000F4380">
        <w:rPr>
          <w:rFonts w:ascii="Times New Roman" w:hAnsi="Times New Roman" w:cs="Times New Roman"/>
          <w:sz w:val="28"/>
          <w:szCs w:val="28"/>
        </w:rPr>
        <w:t xml:space="preserve"> лингвострановедческим </w:t>
      </w:r>
      <w:r w:rsidR="000F4380" w:rsidRPr="00D54128">
        <w:rPr>
          <w:rFonts w:ascii="Times New Roman" w:hAnsi="Times New Roman" w:cs="Times New Roman"/>
          <w:sz w:val="28"/>
          <w:szCs w:val="28"/>
        </w:rPr>
        <w:t xml:space="preserve"> справочник</w:t>
      </w:r>
      <w:r w:rsidR="000F4380">
        <w:rPr>
          <w:rFonts w:ascii="Times New Roman" w:hAnsi="Times New Roman" w:cs="Times New Roman"/>
          <w:sz w:val="28"/>
          <w:szCs w:val="28"/>
        </w:rPr>
        <w:t>ом; англо-русским словарем; с</w:t>
      </w:r>
      <w:r w:rsidR="000F4380" w:rsidRPr="00D54128">
        <w:rPr>
          <w:rFonts w:ascii="Times New Roman" w:hAnsi="Times New Roman" w:cs="Times New Roman"/>
          <w:sz w:val="28"/>
          <w:szCs w:val="28"/>
        </w:rPr>
        <w:t>пис</w:t>
      </w:r>
      <w:r w:rsidR="000F4380">
        <w:rPr>
          <w:rFonts w:ascii="Times New Roman" w:hAnsi="Times New Roman" w:cs="Times New Roman"/>
          <w:sz w:val="28"/>
          <w:szCs w:val="28"/>
        </w:rPr>
        <w:t>ком</w:t>
      </w:r>
      <w:r w:rsidR="000F4380" w:rsidRPr="00D54128">
        <w:rPr>
          <w:rFonts w:ascii="Times New Roman" w:hAnsi="Times New Roman" w:cs="Times New Roman"/>
          <w:sz w:val="28"/>
          <w:szCs w:val="28"/>
        </w:rPr>
        <w:t xml:space="preserve"> личных имен и географических названий</w:t>
      </w:r>
      <w:r w:rsidR="000F4380">
        <w:rPr>
          <w:rFonts w:ascii="Times New Roman" w:hAnsi="Times New Roman" w:cs="Times New Roman"/>
          <w:sz w:val="28"/>
          <w:szCs w:val="28"/>
        </w:rPr>
        <w:t>.</w:t>
      </w:r>
    </w:p>
    <w:p w:rsidR="009E4C55" w:rsidRDefault="000F4380" w:rsidP="004A453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Книга для учителя</w:t>
      </w:r>
      <w:r w:rsidR="007B40E8">
        <w:rPr>
          <w:rFonts w:ascii="Times New Roman" w:hAnsi="Times New Roman" w:cs="Times New Roman"/>
          <w:sz w:val="28"/>
          <w:szCs w:val="28"/>
        </w:rPr>
        <w:t xml:space="preserve">  содержит общую характеристику УМК, описывает цели и задачи обучения иноязычной культуре в 7 классе, организацию процесса коммуникативного обучения, а также дает методические рекомендации по проведению уроков и описывает технологию выполнения основных видов работы, используемых в УМК. Отличительной особенностью Книги для учителя является то, что перед поурочными рекомендациями</w:t>
      </w:r>
      <w:r w:rsidR="009E4C55">
        <w:rPr>
          <w:rFonts w:ascii="Times New Roman" w:hAnsi="Times New Roman" w:cs="Times New Roman"/>
          <w:sz w:val="28"/>
          <w:szCs w:val="28"/>
        </w:rPr>
        <w:t xml:space="preserve"> к каждому уроку четко формулируются цели урока по всем аспектам иноязычной культуры, указывается лексический и грамматический материал для продуктивного и рецептивного овладения.</w:t>
      </w:r>
    </w:p>
    <w:p w:rsidR="000F4380" w:rsidRDefault="009E4C55" w:rsidP="004A453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Электронное приложение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ABBYYLingvo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 </w:t>
      </w:r>
      <w:proofErr w:type="spellStart"/>
      <w:r>
        <w:rPr>
          <w:rFonts w:ascii="Times New Roman" w:hAnsi="Times New Roman" w:cs="Times New Roman"/>
          <w:sz w:val="28"/>
          <w:szCs w:val="28"/>
        </w:rPr>
        <w:t>аудиокурсом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призвано способствовать развитию у учащихся произносительной стороны речи и </w:t>
      </w:r>
      <w:proofErr w:type="spellStart"/>
      <w:r>
        <w:rPr>
          <w:rFonts w:ascii="Times New Roman" w:hAnsi="Times New Roman" w:cs="Times New Roman"/>
          <w:sz w:val="28"/>
          <w:szCs w:val="28"/>
        </w:rPr>
        <w:t>аудирования</w:t>
      </w:r>
      <w:proofErr w:type="spellEnd"/>
      <w:r w:rsidR="00BB6E70">
        <w:rPr>
          <w:rFonts w:ascii="Times New Roman" w:hAnsi="Times New Roman" w:cs="Times New Roman"/>
          <w:sz w:val="28"/>
          <w:szCs w:val="28"/>
        </w:rPr>
        <w:t xml:space="preserve">. Оно содержит все упражнения и дополнительные </w:t>
      </w:r>
      <w:proofErr w:type="gramStart"/>
      <w:r w:rsidR="00BB6E70">
        <w:rPr>
          <w:rFonts w:ascii="Times New Roman" w:hAnsi="Times New Roman" w:cs="Times New Roman"/>
          <w:sz w:val="28"/>
          <w:szCs w:val="28"/>
        </w:rPr>
        <w:t>задания</w:t>
      </w:r>
      <w:proofErr w:type="gramEnd"/>
      <w:r w:rsidR="00BB6E70">
        <w:rPr>
          <w:rFonts w:ascii="Times New Roman" w:hAnsi="Times New Roman" w:cs="Times New Roman"/>
          <w:sz w:val="28"/>
          <w:szCs w:val="28"/>
        </w:rPr>
        <w:t xml:space="preserve"> выполняемые в классе, а также тексты для тестирования уровня развития умения </w:t>
      </w:r>
      <w:proofErr w:type="spellStart"/>
      <w:r w:rsidR="00BB6E70">
        <w:rPr>
          <w:rFonts w:ascii="Times New Roman" w:hAnsi="Times New Roman" w:cs="Times New Roman"/>
          <w:sz w:val="28"/>
          <w:szCs w:val="28"/>
        </w:rPr>
        <w:t>аудировать</w:t>
      </w:r>
      <w:proofErr w:type="spellEnd"/>
      <w:r w:rsidR="00BB6E70">
        <w:rPr>
          <w:rFonts w:ascii="Times New Roman" w:hAnsi="Times New Roman" w:cs="Times New Roman"/>
          <w:sz w:val="28"/>
          <w:szCs w:val="28"/>
        </w:rPr>
        <w:t>.</w:t>
      </w:r>
    </w:p>
    <w:p w:rsidR="00BF2418" w:rsidRDefault="002008FA" w:rsidP="004A453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Упражнения, как в  Учебнике, так и в Рабочей тетради и Книге для чтения, сопровождены иллюстрациями, которые несут смысловую и эмоциональную нагрузку</w:t>
      </w:r>
      <w:r w:rsidR="004A4533">
        <w:rPr>
          <w:rFonts w:ascii="Times New Roman" w:hAnsi="Times New Roman" w:cs="Times New Roman"/>
          <w:sz w:val="28"/>
          <w:szCs w:val="28"/>
        </w:rPr>
        <w:t xml:space="preserve"> (</w:t>
      </w:r>
      <w:r w:rsidR="000F3C68">
        <w:rPr>
          <w:rFonts w:ascii="Times New Roman" w:hAnsi="Times New Roman" w:cs="Times New Roman"/>
          <w:sz w:val="28"/>
          <w:szCs w:val="28"/>
        </w:rPr>
        <w:t>Приложения</w:t>
      </w:r>
      <w:r w:rsidR="004A4533">
        <w:rPr>
          <w:rFonts w:ascii="Times New Roman" w:hAnsi="Times New Roman" w:cs="Times New Roman"/>
          <w:sz w:val="28"/>
          <w:szCs w:val="28"/>
        </w:rPr>
        <w:t xml:space="preserve"> 1</w:t>
      </w:r>
      <w:r w:rsidR="000F3C68">
        <w:rPr>
          <w:rFonts w:ascii="Times New Roman" w:hAnsi="Times New Roman" w:cs="Times New Roman"/>
          <w:sz w:val="28"/>
          <w:szCs w:val="28"/>
        </w:rPr>
        <w:t>, 2, 3</w:t>
      </w:r>
      <w:r w:rsidR="004A4533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008FA" w:rsidRDefault="002948C7" w:rsidP="004A453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proofErr w:type="gramStart"/>
      <w:r>
        <w:rPr>
          <w:rFonts w:ascii="Times New Roman" w:hAnsi="Times New Roman" w:cs="Times New Roman"/>
          <w:sz w:val="28"/>
          <w:szCs w:val="28"/>
        </w:rPr>
        <w:t>вышеизложенным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можно отметить, что данный УМК </w:t>
      </w:r>
      <w:r w:rsidR="00647BDD">
        <w:rPr>
          <w:rFonts w:ascii="Times New Roman" w:hAnsi="Times New Roman" w:cs="Times New Roman"/>
          <w:sz w:val="28"/>
          <w:szCs w:val="28"/>
        </w:rPr>
        <w:t>в полной мере обеспечивает в 7 классе развитие иноязычной  коммуникативной компетенции</w:t>
      </w:r>
      <w:r w:rsidR="00693F3B">
        <w:rPr>
          <w:rFonts w:ascii="Times New Roman" w:hAnsi="Times New Roman" w:cs="Times New Roman"/>
          <w:sz w:val="28"/>
          <w:szCs w:val="28"/>
        </w:rPr>
        <w:t xml:space="preserve"> школьников в единстве ее составляющих: языковой, социокультурной, компенсаторной и учебно-познавательной компетенций, а также развитие и воспитание учащихся средствами учебного предмета.</w:t>
      </w:r>
    </w:p>
    <w:p w:rsidR="000F4380" w:rsidRPr="000F3C68" w:rsidRDefault="000F4380" w:rsidP="004A4533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</w:p>
    <w:p w:rsidR="00C0207D" w:rsidRPr="000F3C68" w:rsidRDefault="00C0207D" w:rsidP="004A4533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</w:p>
    <w:p w:rsidR="001F217E" w:rsidRDefault="001F217E" w:rsidP="004A4533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</w:p>
    <w:p w:rsidR="000F3C68" w:rsidRDefault="000F3C68" w:rsidP="004A4533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</w:p>
    <w:p w:rsidR="000F3C68" w:rsidRDefault="000F3C68" w:rsidP="004A4533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</w:p>
    <w:p w:rsidR="000F3C68" w:rsidRDefault="000F3C68" w:rsidP="004A4533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</w:p>
    <w:p w:rsidR="000F3C68" w:rsidRDefault="000F3C68" w:rsidP="004A4533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</w:p>
    <w:p w:rsidR="000F3C68" w:rsidRDefault="000F3C68" w:rsidP="004A4533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</w:p>
    <w:p w:rsidR="000F3C68" w:rsidRDefault="000F3C68" w:rsidP="004A4533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</w:p>
    <w:p w:rsidR="000F3C68" w:rsidRDefault="000F3C68" w:rsidP="004A4533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</w:p>
    <w:p w:rsidR="000F3C68" w:rsidRDefault="000F3C68" w:rsidP="004A4533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</w:p>
    <w:p w:rsidR="000F3C68" w:rsidRDefault="000F3C68" w:rsidP="004A4533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</w:p>
    <w:p w:rsidR="000F3C68" w:rsidRDefault="000F3C68" w:rsidP="004A4533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</w:p>
    <w:p w:rsidR="000F3C68" w:rsidRDefault="000F3C68" w:rsidP="004A4533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</w:p>
    <w:p w:rsidR="000F3C68" w:rsidRDefault="000F3C68" w:rsidP="004A4533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</w:p>
    <w:p w:rsidR="000F3C68" w:rsidRDefault="000F3C68" w:rsidP="004A4533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</w:p>
    <w:p w:rsidR="000F3C68" w:rsidRDefault="000F3C68" w:rsidP="004A4533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</w:p>
    <w:p w:rsidR="000F3C68" w:rsidRDefault="000F3C68" w:rsidP="004A4533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</w:p>
    <w:p w:rsidR="000F3C68" w:rsidRDefault="000F3C68" w:rsidP="004A4533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</w:p>
    <w:p w:rsidR="000F3C68" w:rsidRDefault="000F3C68" w:rsidP="004A4533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</w:p>
    <w:p w:rsidR="000F3C68" w:rsidRDefault="000F3C68" w:rsidP="004A4533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</w:p>
    <w:p w:rsidR="000F3C68" w:rsidRDefault="000F3C68" w:rsidP="004A4533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</w:p>
    <w:p w:rsidR="000F3C68" w:rsidRDefault="000F3C68" w:rsidP="004A4533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</w:p>
    <w:p w:rsidR="000F3C68" w:rsidRDefault="000F3C68" w:rsidP="004A4533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</w:p>
    <w:p w:rsidR="000F3C68" w:rsidRDefault="000F3C68" w:rsidP="004A4533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</w:p>
    <w:p w:rsidR="000F3C68" w:rsidRDefault="000F3C68" w:rsidP="000F3C68">
      <w:pPr>
        <w:spacing w:after="0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1</w:t>
      </w:r>
    </w:p>
    <w:p w:rsidR="000F3C68" w:rsidRDefault="000F3C68" w:rsidP="000F3C68">
      <w:pPr>
        <w:spacing w:after="0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0F3C68" w:rsidRDefault="000F3C68" w:rsidP="000F3C6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F3C68" w:rsidRDefault="0011703E" w:rsidP="00451BCD">
      <w:pPr>
        <w:spacing w:after="0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951730" cy="4184015"/>
            <wp:effectExtent l="19050" t="0" r="127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1730" cy="4184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3C68" w:rsidRDefault="000F3C68" w:rsidP="000F3C6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F3C68" w:rsidRDefault="000F3C68" w:rsidP="000F3C6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F3C68" w:rsidRDefault="000F3C68" w:rsidP="000F3C6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F315C" w:rsidRDefault="00AF315C" w:rsidP="000F3C6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F315C" w:rsidRDefault="00AF315C" w:rsidP="000F3C6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F315C" w:rsidRDefault="00AF315C" w:rsidP="000F3C6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F315C" w:rsidRDefault="00AF315C" w:rsidP="000F3C6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F315C" w:rsidRDefault="00AF315C" w:rsidP="000F3C6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F315C" w:rsidRDefault="00AF315C" w:rsidP="000F3C6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F315C" w:rsidRDefault="00AF315C" w:rsidP="000F3C6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F315C" w:rsidRDefault="00AF315C" w:rsidP="000F3C6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F315C" w:rsidRDefault="00AF315C" w:rsidP="000F3C6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F315C" w:rsidRDefault="00AF315C" w:rsidP="000F3C6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F315C" w:rsidRDefault="00AF315C" w:rsidP="000F3C6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F315C" w:rsidRDefault="00AF315C" w:rsidP="000F3C6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F315C" w:rsidRDefault="00AF315C" w:rsidP="000F3C6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F315C" w:rsidRDefault="00AF315C" w:rsidP="000F3C6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F315C" w:rsidRDefault="00AF315C" w:rsidP="000F3C6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C025E" w:rsidRDefault="00DC025E" w:rsidP="00DC025E">
      <w:pPr>
        <w:spacing w:after="0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2</w:t>
      </w:r>
    </w:p>
    <w:p w:rsidR="000F3C68" w:rsidRDefault="000F3C68" w:rsidP="00DC025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C025E" w:rsidRDefault="00451BCD" w:rsidP="00451BCD">
      <w:pPr>
        <w:spacing w:after="0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666615" cy="4959985"/>
            <wp:effectExtent l="1905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6615" cy="4959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025E" w:rsidRDefault="00DC025E" w:rsidP="00DC025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C025E" w:rsidRDefault="00DC025E" w:rsidP="00DC025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C025E" w:rsidRDefault="00DC025E" w:rsidP="00DC025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C025E" w:rsidRDefault="00DC025E" w:rsidP="00DC025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51BCD" w:rsidRDefault="00451BCD" w:rsidP="00DC025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51BCD" w:rsidRDefault="00451BCD" w:rsidP="00DC025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51BCD" w:rsidRDefault="00451BCD" w:rsidP="00DC025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51BCD" w:rsidRDefault="00451BCD" w:rsidP="00DC025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51BCD" w:rsidRDefault="00451BCD" w:rsidP="00DC025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51BCD" w:rsidRDefault="00451BCD" w:rsidP="00DC025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51BCD" w:rsidRDefault="00451BCD" w:rsidP="00DC025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51BCD" w:rsidRDefault="00451BCD" w:rsidP="00DC025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51BCD" w:rsidRDefault="00451BCD" w:rsidP="00DC025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51BCD" w:rsidRDefault="00451BCD" w:rsidP="00DC025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51BCD" w:rsidRDefault="00451BCD" w:rsidP="00DC025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51BCD" w:rsidRDefault="00451BCD" w:rsidP="00DC025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C025E" w:rsidRDefault="00DC025E" w:rsidP="00DC025E">
      <w:pPr>
        <w:spacing w:after="0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</w:t>
      </w:r>
      <w:r w:rsidRPr="004A57CE">
        <w:rPr>
          <w:rFonts w:ascii="Times New Roman" w:hAnsi="Times New Roman" w:cs="Times New Roman"/>
          <w:sz w:val="28"/>
          <w:szCs w:val="28"/>
          <w:lang w:val="en-US"/>
        </w:rPr>
        <w:t xml:space="preserve"> 3</w:t>
      </w:r>
    </w:p>
    <w:p w:rsidR="00451BCD" w:rsidRDefault="00451BCD" w:rsidP="00DC025E">
      <w:pPr>
        <w:spacing w:after="0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451BCD" w:rsidRPr="00451BCD" w:rsidRDefault="00451BCD" w:rsidP="00451BCD">
      <w:pPr>
        <w:spacing w:after="0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942840" cy="5641975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2840" cy="5641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51BCD" w:rsidRPr="00451BCD" w:rsidSect="0011703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C838C5CE"/>
    <w:lvl w:ilvl="0">
      <w:numFmt w:val="bullet"/>
      <w:lvlText w:val="*"/>
      <w:lvlJc w:val="left"/>
    </w:lvl>
  </w:abstractNum>
  <w:abstractNum w:abstractNumId="1">
    <w:nsid w:val="5DFF58D5"/>
    <w:multiLevelType w:val="singleLevel"/>
    <w:tmpl w:val="ED660498"/>
    <w:lvl w:ilvl="0">
      <w:start w:val="1"/>
      <w:numFmt w:val="decimal"/>
      <w:lvlText w:val="%1."/>
      <w:legacy w:legacy="1" w:legacySpace="0" w:legacyIndent="293"/>
      <w:lvlJc w:val="left"/>
      <w:rPr>
        <w:rFonts w:ascii="Times New Roman" w:hAnsi="Times New Roman" w:cs="Times New Roman" w:hint="default"/>
      </w:rPr>
    </w:lvl>
  </w:abstractNum>
  <w:num w:numId="1">
    <w:abstractNumId w:val="1"/>
  </w:num>
  <w:num w:numId="2">
    <w:abstractNumId w:val="0"/>
    <w:lvlOverride w:ilvl="0">
      <w:lvl w:ilvl="0">
        <w:numFmt w:val="bullet"/>
        <w:lvlText w:val="•"/>
        <w:legacy w:legacy="1" w:legacySpace="0" w:legacyIndent="220"/>
        <w:lvlJc w:val="left"/>
        <w:rPr>
          <w:rFonts w:ascii="Arial" w:hAnsi="Arial" w:hint="default"/>
        </w:rPr>
      </w:lvl>
    </w:lvlOverride>
  </w:num>
  <w:num w:numId="3">
    <w:abstractNumId w:val="0"/>
    <w:lvlOverride w:ilvl="0">
      <w:lvl w:ilvl="0">
        <w:numFmt w:val="bullet"/>
        <w:lvlText w:val="•"/>
        <w:legacy w:legacy="1" w:legacySpace="0" w:legacyIndent="221"/>
        <w:lvlJc w:val="left"/>
        <w:rPr>
          <w:rFonts w:ascii="Arial" w:hAnsi="Arial" w:hint="default"/>
        </w:rPr>
      </w:lvl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892730"/>
    <w:rsid w:val="00013A8E"/>
    <w:rsid w:val="000A4641"/>
    <w:rsid w:val="000F3C68"/>
    <w:rsid w:val="000F4380"/>
    <w:rsid w:val="0011703E"/>
    <w:rsid w:val="00121FFC"/>
    <w:rsid w:val="001D0297"/>
    <w:rsid w:val="001F217E"/>
    <w:rsid w:val="002008FA"/>
    <w:rsid w:val="00216777"/>
    <w:rsid w:val="002948C7"/>
    <w:rsid w:val="00297D09"/>
    <w:rsid w:val="002B402F"/>
    <w:rsid w:val="002E6291"/>
    <w:rsid w:val="0031147F"/>
    <w:rsid w:val="003414D5"/>
    <w:rsid w:val="003B1D3F"/>
    <w:rsid w:val="004515F2"/>
    <w:rsid w:val="00451BCD"/>
    <w:rsid w:val="004A4533"/>
    <w:rsid w:val="004A57CE"/>
    <w:rsid w:val="004B7813"/>
    <w:rsid w:val="004D3BA6"/>
    <w:rsid w:val="00594696"/>
    <w:rsid w:val="005C7785"/>
    <w:rsid w:val="005D3101"/>
    <w:rsid w:val="00617127"/>
    <w:rsid w:val="00647BDD"/>
    <w:rsid w:val="00693F3B"/>
    <w:rsid w:val="006C379E"/>
    <w:rsid w:val="006E3161"/>
    <w:rsid w:val="00747DE4"/>
    <w:rsid w:val="00773C9F"/>
    <w:rsid w:val="007B40E8"/>
    <w:rsid w:val="00820729"/>
    <w:rsid w:val="00892730"/>
    <w:rsid w:val="008C4786"/>
    <w:rsid w:val="00903CF5"/>
    <w:rsid w:val="009E4C55"/>
    <w:rsid w:val="00A52017"/>
    <w:rsid w:val="00AF315C"/>
    <w:rsid w:val="00B46C1C"/>
    <w:rsid w:val="00B523D5"/>
    <w:rsid w:val="00BB6E70"/>
    <w:rsid w:val="00BD3880"/>
    <w:rsid w:val="00BE206F"/>
    <w:rsid w:val="00BF2418"/>
    <w:rsid w:val="00BF6BCF"/>
    <w:rsid w:val="00C0207D"/>
    <w:rsid w:val="00C72DB9"/>
    <w:rsid w:val="00D44078"/>
    <w:rsid w:val="00D54128"/>
    <w:rsid w:val="00DC025E"/>
    <w:rsid w:val="00E02833"/>
    <w:rsid w:val="00E77776"/>
    <w:rsid w:val="00E87DC3"/>
    <w:rsid w:val="00F66CB7"/>
    <w:rsid w:val="00F95A8A"/>
    <w:rsid w:val="00FE30E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C478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3C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F3C6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951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microsoft.com/office/2007/relationships/stylesWithEffects" Target="stylesWithEffect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DB4D38-7C25-489E-AB0F-089D320FDF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462</TotalTime>
  <Pages>7</Pages>
  <Words>1242</Words>
  <Characters>7086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8312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DNA7 X86</dc:creator>
  <cp:lastModifiedBy>сервер</cp:lastModifiedBy>
  <cp:revision>20</cp:revision>
  <dcterms:created xsi:type="dcterms:W3CDTF">2013-11-20T18:45:00Z</dcterms:created>
  <dcterms:modified xsi:type="dcterms:W3CDTF">2013-11-27T07:07:00Z</dcterms:modified>
</cp:coreProperties>
</file>